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4956" w:rsidRPr="00084956" w:rsidRDefault="00084956" w:rsidP="00084956">
      <w:pPr>
        <w:jc w:val="center"/>
        <w:rPr>
          <w:rFonts w:ascii="GHEA Grapalat" w:hAnsi="GHEA Grapalat"/>
          <w:b/>
          <w:i/>
          <w:szCs w:val="24"/>
          <w:lang w:val="af-ZA"/>
        </w:rPr>
      </w:pPr>
    </w:p>
    <w:p w:rsidR="00084956" w:rsidRPr="00084956" w:rsidRDefault="00084956" w:rsidP="00084956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84956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084956" w:rsidRPr="00084956" w:rsidRDefault="00084956" w:rsidP="00084956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84956"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084956" w:rsidRPr="00084956" w:rsidRDefault="00084956" w:rsidP="00084956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</w:p>
    <w:p w:rsidR="00084956" w:rsidRPr="00084956" w:rsidRDefault="00084956" w:rsidP="00084956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</w:p>
    <w:p w:rsidR="00084956" w:rsidRDefault="00084956" w:rsidP="00084956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  <w:r w:rsidRPr="00084956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 w:rsidRPr="00084956">
        <w:rPr>
          <w:rFonts w:ascii="GHEA Grapalat" w:hAnsi="GHEA Grapalat"/>
          <w:b w:val="0"/>
          <w:sz w:val="20"/>
          <w:lang w:val="af-ZA"/>
        </w:rPr>
        <w:t xml:space="preserve"> </w:t>
      </w:r>
      <w:r w:rsidRPr="00084956">
        <w:rPr>
          <w:rFonts w:ascii="GHEA Grapalat" w:hAnsi="GHEA Grapalat"/>
          <w:b w:val="0"/>
          <w:sz w:val="20"/>
        </w:rPr>
        <w:t>ՀՀ</w:t>
      </w:r>
      <w:r w:rsidRPr="00084956">
        <w:rPr>
          <w:rFonts w:ascii="GHEA Grapalat" w:hAnsi="GHEA Grapalat"/>
          <w:b w:val="0"/>
          <w:sz w:val="20"/>
          <w:lang w:val="af-ZA"/>
        </w:rPr>
        <w:t xml:space="preserve"> </w:t>
      </w:r>
      <w:r w:rsidRPr="00084956">
        <w:rPr>
          <w:rFonts w:ascii="GHEA Grapalat" w:hAnsi="GHEA Grapalat"/>
          <w:b w:val="0"/>
          <w:sz w:val="20"/>
        </w:rPr>
        <w:t>ԼՄՍՀ</w:t>
      </w:r>
      <w:r w:rsidRPr="00084956">
        <w:rPr>
          <w:rFonts w:ascii="GHEA Grapalat" w:hAnsi="GHEA Grapalat"/>
          <w:b w:val="0"/>
          <w:sz w:val="20"/>
          <w:lang w:val="af-ZA"/>
        </w:rPr>
        <w:t>-</w:t>
      </w:r>
      <w:r w:rsidRPr="00084956">
        <w:rPr>
          <w:rFonts w:ascii="GHEA Grapalat" w:hAnsi="GHEA Grapalat"/>
          <w:b w:val="0"/>
          <w:sz w:val="20"/>
        </w:rPr>
        <w:t>ԳՀԱՊՁԲ</w:t>
      </w:r>
      <w:r w:rsidRPr="00084956">
        <w:rPr>
          <w:rFonts w:ascii="GHEA Grapalat" w:hAnsi="GHEA Grapalat"/>
          <w:b w:val="0"/>
          <w:sz w:val="20"/>
          <w:lang w:val="af-ZA"/>
        </w:rPr>
        <w:t>-18/3</w:t>
      </w:r>
    </w:p>
    <w:p w:rsidR="004E1142" w:rsidRPr="004E1142" w:rsidRDefault="004E1142" w:rsidP="004E1142">
      <w:pPr>
        <w:rPr>
          <w:lang w:val="af-ZA"/>
        </w:rPr>
      </w:pPr>
      <w:bookmarkStart w:id="0" w:name="_GoBack"/>
      <w:bookmarkEnd w:id="0"/>
    </w:p>
    <w:p w:rsidR="00084956" w:rsidRPr="00084956" w:rsidRDefault="00084956" w:rsidP="00084956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Սպիտակ համայնքը</w:t>
      </w:r>
      <w:r w:rsidRPr="00084956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084956">
        <w:rPr>
          <w:rFonts w:ascii="GHEA Grapalat" w:hAnsi="GHEA Grapalat" w:cs="Sylfaen"/>
          <w:sz w:val="20"/>
          <w:lang w:val="af-ZA"/>
        </w:rPr>
        <w:tab/>
      </w:r>
      <w:r w:rsidRPr="00084956">
        <w:rPr>
          <w:rFonts w:ascii="GHEA Grapalat" w:hAnsi="GHEA Grapalat" w:cs="Sylfaen"/>
          <w:sz w:val="20"/>
          <w:lang w:val="af-ZA"/>
        </w:rPr>
        <w:t xml:space="preserve">վառելիքի </w:t>
      </w:r>
      <w:r w:rsidRPr="00084956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  </w:t>
      </w:r>
      <w:r w:rsidRPr="00084956">
        <w:rPr>
          <w:rFonts w:ascii="GHEA Grapalat" w:hAnsi="GHEA Grapalat" w:cs="Sylfaen"/>
          <w:sz w:val="20"/>
          <w:lang w:val="af-ZA"/>
        </w:rPr>
        <w:t xml:space="preserve">ՀՀ ԼՄՍՀ-ԳՀԱՊՁԲ-18/3 </w:t>
      </w:r>
      <w:r w:rsidRPr="00084956">
        <w:rPr>
          <w:rFonts w:ascii="GHEA Grapalat" w:hAnsi="GHEA Grapalat" w:cs="Sylfaen"/>
          <w:sz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084956" w:rsidRPr="00084956" w:rsidRDefault="00084956" w:rsidP="0008495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Գնահատող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հանձնաժողովի</w:t>
      </w:r>
      <w:r w:rsidRPr="00084956">
        <w:rPr>
          <w:rFonts w:ascii="GHEA Grapalat" w:hAnsi="GHEA Grapalat"/>
          <w:sz w:val="20"/>
          <w:lang w:val="af-ZA"/>
        </w:rPr>
        <w:t xml:space="preserve"> 20</w:t>
      </w:r>
      <w:r w:rsidRPr="00084956">
        <w:rPr>
          <w:rFonts w:ascii="GHEA Grapalat" w:hAnsi="GHEA Grapalat"/>
          <w:sz w:val="20"/>
          <w:lang w:val="af-ZA"/>
        </w:rPr>
        <w:t>18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թվականի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/>
          <w:sz w:val="20"/>
          <w:lang w:val="af-ZA"/>
        </w:rPr>
        <w:t>հունվարի 9-ի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թիվ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/>
          <w:sz w:val="20"/>
          <w:lang w:val="af-ZA"/>
        </w:rPr>
        <w:t>3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որոշմամբ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հաստատվել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են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ընթացակարգի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բոլոր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մասնակիցների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կողմից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ներկայացված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հայտերի</w:t>
      </w:r>
      <w:r w:rsidRPr="00084956">
        <w:rPr>
          <w:rFonts w:ascii="GHEA Grapalat" w:hAnsi="GHEA Grapalat"/>
          <w:sz w:val="20"/>
          <w:lang w:val="af-ZA"/>
        </w:rPr>
        <w:t xml:space="preserve">` </w:t>
      </w:r>
      <w:r w:rsidRPr="00084956">
        <w:rPr>
          <w:rFonts w:ascii="GHEA Grapalat" w:hAnsi="GHEA Grapalat" w:cs="Sylfaen"/>
          <w:sz w:val="20"/>
          <w:lang w:val="af-ZA"/>
        </w:rPr>
        <w:t>հրավերի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պահանջներին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համապատասխանության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գնահատման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արդյունքները</w:t>
      </w:r>
      <w:r w:rsidRPr="00084956">
        <w:rPr>
          <w:rFonts w:ascii="GHEA Grapalat" w:hAnsi="GHEA Grapalat" w:cs="Arial Armenian"/>
          <w:sz w:val="20"/>
          <w:lang w:val="af-ZA"/>
        </w:rPr>
        <w:t>։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Համաձյան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որի</w:t>
      </w:r>
      <w:r w:rsidRPr="00084956">
        <w:rPr>
          <w:rFonts w:ascii="GHEA Grapalat" w:hAnsi="GHEA Grapalat"/>
          <w:sz w:val="20"/>
          <w:lang w:val="af-ZA"/>
        </w:rPr>
        <w:t>`</w:t>
      </w:r>
    </w:p>
    <w:p w:rsidR="00084956" w:rsidRPr="00084956" w:rsidRDefault="00084956" w:rsidP="00084956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Չափաբաժին</w:t>
      </w:r>
      <w:r w:rsidRPr="00084956">
        <w:rPr>
          <w:rFonts w:ascii="GHEA Grapalat" w:hAnsi="GHEA Grapalat"/>
          <w:sz w:val="20"/>
          <w:lang w:val="af-ZA"/>
        </w:rPr>
        <w:t xml:space="preserve"> 1</w:t>
      </w:r>
      <w:r w:rsidRPr="00084956">
        <w:rPr>
          <w:rFonts w:ascii="GHEA Grapalat" w:hAnsi="GHEA Grapalat" w:cs="Arial Armenian"/>
          <w:sz w:val="20"/>
          <w:lang w:val="af-ZA"/>
        </w:rPr>
        <w:t>։</w:t>
      </w:r>
      <w:r w:rsidRPr="00084956">
        <w:rPr>
          <w:rFonts w:ascii="GHEA Grapalat" w:hAnsi="GHEA Grapalat"/>
          <w:sz w:val="20"/>
          <w:lang w:val="af-ZA"/>
        </w:rPr>
        <w:t xml:space="preserve"> </w:t>
      </w:r>
    </w:p>
    <w:p w:rsidR="00084956" w:rsidRPr="00084956" w:rsidRDefault="00084956" w:rsidP="00084956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Գնման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առարկա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է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հանդիսանում</w:t>
      </w:r>
      <w:r w:rsidRPr="00084956">
        <w:rPr>
          <w:rFonts w:ascii="GHEA Grapalat" w:hAnsi="GHEA Grapalat"/>
          <w:sz w:val="20"/>
          <w:lang w:val="af-ZA"/>
        </w:rPr>
        <w:t xml:space="preserve">` </w:t>
      </w:r>
      <w:r w:rsidRPr="00084956">
        <w:rPr>
          <w:rFonts w:ascii="GHEA Grapalat" w:hAnsi="GHEA Grapalat"/>
          <w:sz w:val="20"/>
          <w:lang w:val="af-ZA"/>
        </w:rPr>
        <w:t>Բենզին «Ռեգուլյար»</w:t>
      </w:r>
      <w:r w:rsidRPr="00084956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5"/>
        <w:gridCol w:w="1668"/>
        <w:gridCol w:w="2835"/>
        <w:gridCol w:w="2694"/>
        <w:gridCol w:w="1979"/>
      </w:tblGrid>
      <w:tr w:rsidR="00084956" w:rsidRPr="00084956" w:rsidTr="00084956">
        <w:trPr>
          <w:trHeight w:val="626"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/>
                <w:sz w:val="20"/>
                <w:lang w:val="af-ZA"/>
              </w:rPr>
              <w:t>/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/>
                <w:sz w:val="20"/>
                <w:lang w:val="af-ZA"/>
              </w:rPr>
              <w:t>/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084956" w:rsidRPr="00084956" w:rsidTr="00084956">
        <w:trPr>
          <w:trHeight w:val="654"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«ՍիՓիԷս Օիլ Քորփորեյշն»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>
            <w:pPr>
              <w:jc w:val="center"/>
              <w:rPr>
                <w:rFonts w:ascii="GHEA Grapalat" w:hAnsi="GHEA Grapalat"/>
                <w:sz w:val="20"/>
                <w:lang w:val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X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084956" w:rsidRPr="00084956" w:rsidRDefault="00084956" w:rsidP="0008495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084956" w:rsidRPr="00084956" w:rsidTr="00084956">
        <w:trPr>
          <w:trHeight w:val="626"/>
          <w:jc w:val="center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/>
                <w:sz w:val="20"/>
                <w:lang w:val="af-ZA"/>
              </w:rPr>
              <w:t>/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084956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084956" w:rsidRPr="00084956" w:rsidRDefault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084956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084956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084956" w:rsidRPr="00084956" w:rsidTr="00084956">
        <w:trPr>
          <w:trHeight w:val="654"/>
          <w:jc w:val="center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4956" w:rsidRPr="00084956" w:rsidRDefault="00084956" w:rsidP="0008495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84956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 w:rsidP="0008495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«ՍիՓիԷս Օիլ Քորփորեյշն»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 w:rsidP="00084956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4956" w:rsidRPr="00084956" w:rsidRDefault="00084956" w:rsidP="0008495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  <w:r>
              <w:rPr>
                <w:rFonts w:ascii="Calibri" w:hAnsi="Calibri" w:cs="Calibri"/>
                <w:sz w:val="20"/>
                <w:lang w:val="af-ZA"/>
              </w:rPr>
              <w:t> </w:t>
            </w:r>
            <w:r>
              <w:rPr>
                <w:rFonts w:ascii="GHEA Grapalat" w:hAnsi="GHEA Grapalat"/>
                <w:sz w:val="20"/>
                <w:lang w:val="af-ZA"/>
              </w:rPr>
              <w:t>940 000</w:t>
            </w:r>
          </w:p>
        </w:tc>
      </w:tr>
    </w:tbl>
    <w:p w:rsidR="00084956" w:rsidRPr="00084956" w:rsidRDefault="00084956" w:rsidP="0008495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084956" w:rsidRPr="00084956" w:rsidRDefault="00084956" w:rsidP="00084956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Ընտրված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մասնակցին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որոշելու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համար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կիրառված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չափանիշ՝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բավարար գնահատված հայտ</w:t>
      </w:r>
      <w:r w:rsidRPr="00084956">
        <w:rPr>
          <w:rFonts w:ascii="GHEA Grapalat" w:hAnsi="GHEA Grapalat" w:cs="Arial Armenian"/>
          <w:sz w:val="20"/>
          <w:lang w:val="af-ZA"/>
        </w:rPr>
        <w:t>։</w:t>
      </w:r>
    </w:p>
    <w:p w:rsidR="00084956" w:rsidRPr="00084956" w:rsidRDefault="00084956" w:rsidP="00084956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/>
          <w:sz w:val="20"/>
          <w:lang w:val="af-ZA"/>
        </w:rPr>
        <w:t>“</w:t>
      </w:r>
      <w:r w:rsidRPr="00084956">
        <w:rPr>
          <w:rFonts w:ascii="GHEA Grapalat" w:hAnsi="GHEA Grapalat" w:cs="Sylfaen"/>
          <w:sz w:val="20"/>
          <w:lang w:val="af-ZA"/>
        </w:rPr>
        <w:t>Գնումների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մասին</w:t>
      </w:r>
      <w:r w:rsidRPr="00084956">
        <w:rPr>
          <w:rFonts w:ascii="GHEA Grapalat" w:hAnsi="GHEA Grapalat"/>
          <w:sz w:val="20"/>
          <w:lang w:val="af-ZA"/>
        </w:rPr>
        <w:t xml:space="preserve">” </w:t>
      </w:r>
      <w:r w:rsidRPr="00084956">
        <w:rPr>
          <w:rFonts w:ascii="GHEA Grapalat" w:hAnsi="GHEA Grapalat" w:cs="Sylfaen"/>
          <w:sz w:val="20"/>
          <w:lang w:val="af-ZA"/>
        </w:rPr>
        <w:t>ՀՀ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օրենքի</w:t>
      </w:r>
      <w:r w:rsidRPr="00084956">
        <w:rPr>
          <w:rFonts w:ascii="GHEA Grapalat" w:hAnsi="GHEA Grapalat"/>
          <w:sz w:val="20"/>
          <w:lang w:val="af-ZA"/>
        </w:rPr>
        <w:t xml:space="preserve"> 10-</w:t>
      </w:r>
      <w:r w:rsidRPr="00084956">
        <w:rPr>
          <w:rFonts w:ascii="GHEA Grapalat" w:hAnsi="GHEA Grapalat" w:cs="Sylfaen"/>
          <w:sz w:val="20"/>
          <w:lang w:val="af-ZA"/>
        </w:rPr>
        <w:t>րդ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հոդվածի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համաձայն</w:t>
      </w:r>
      <w:r w:rsidRPr="00084956">
        <w:rPr>
          <w:rFonts w:ascii="GHEA Grapalat" w:hAnsi="GHEA Grapalat"/>
          <w:sz w:val="20"/>
          <w:lang w:val="af-ZA"/>
        </w:rPr>
        <w:t xml:space="preserve">` </w:t>
      </w:r>
      <w:r w:rsidRPr="00084956">
        <w:rPr>
          <w:rFonts w:ascii="GHEA Grapalat" w:hAnsi="GHEA Grapalat" w:cs="Sylfaen"/>
          <w:sz w:val="20"/>
          <w:lang w:val="af-ZA"/>
        </w:rPr>
        <w:t>անգործության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ժամկետ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չի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սահմանվում</w:t>
      </w:r>
      <w:r>
        <w:rPr>
          <w:rFonts w:ascii="GHEA Grapalat" w:hAnsi="GHEA Grapalat"/>
          <w:sz w:val="20"/>
          <w:lang w:val="af-ZA"/>
        </w:rPr>
        <w:t>, քանի որ մեկ մասնակից է հայտ ներկայացրել:</w:t>
      </w:r>
    </w:p>
    <w:p w:rsidR="00084956" w:rsidRPr="00084956" w:rsidRDefault="00084956" w:rsidP="00084956">
      <w:pPr>
        <w:jc w:val="both"/>
        <w:rPr>
          <w:rFonts w:ascii="GHEA Grapalat" w:hAnsi="GHEA Grapalat" w:cs="Sylfaen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Սույն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հայտարարության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հետ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կապված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լրացուցիչ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տեղեկություններ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ստանալու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համար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կարող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եք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 w:rsidRPr="00084956">
        <w:rPr>
          <w:rFonts w:ascii="GHEA Grapalat" w:hAnsi="GHEA Grapalat" w:cs="Sylfaen"/>
          <w:sz w:val="20"/>
          <w:lang w:val="af-ZA"/>
        </w:rPr>
        <w:t>դիմել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                 ՀՀ ԼՄՍՀ-ԳՀԱՊՁԲ-18/3 ծ</w:t>
      </w:r>
      <w:r w:rsidRPr="00084956">
        <w:rPr>
          <w:rFonts w:ascii="GHEA Grapalat" w:hAnsi="GHEA Grapalat" w:cs="Sylfaen"/>
          <w:sz w:val="20"/>
          <w:lang w:val="af-ZA"/>
        </w:rPr>
        <w:t>ածկագրով գնահատող հանձնաժողովի քարտուղար</w:t>
      </w:r>
      <w:r>
        <w:rPr>
          <w:rFonts w:ascii="GHEA Grapalat" w:hAnsi="GHEA Grapalat" w:cs="Sylfaen"/>
          <w:sz w:val="20"/>
          <w:lang w:val="af-ZA"/>
        </w:rPr>
        <w:t xml:space="preserve"> Արսեն Ավետիսյասնին</w:t>
      </w:r>
      <w:r w:rsidRPr="00084956">
        <w:rPr>
          <w:rFonts w:ascii="GHEA Grapalat" w:hAnsi="GHEA Grapalat" w:cs="Sylfaen"/>
          <w:sz w:val="20"/>
          <w:lang w:val="af-ZA"/>
        </w:rPr>
        <w:t>:</w:t>
      </w:r>
    </w:p>
    <w:p w:rsidR="00084956" w:rsidRPr="00084956" w:rsidRDefault="00084956" w:rsidP="00084956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084956">
        <w:rPr>
          <w:rFonts w:ascii="GHEA Grapalat" w:hAnsi="GHEA Grapalat" w:cs="Sylfaen"/>
          <w:sz w:val="12"/>
          <w:lang w:val="af-ZA"/>
        </w:rPr>
        <w:tab/>
      </w:r>
      <w:r w:rsidRPr="00084956">
        <w:rPr>
          <w:rFonts w:ascii="GHEA Grapalat" w:hAnsi="GHEA Grapalat" w:cs="Sylfaen"/>
          <w:sz w:val="12"/>
          <w:lang w:val="af-ZA"/>
        </w:rPr>
        <w:tab/>
      </w:r>
    </w:p>
    <w:p w:rsidR="00084956" w:rsidRPr="00084956" w:rsidRDefault="00084956" w:rsidP="0008495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 w:cs="Sylfaen"/>
          <w:sz w:val="20"/>
          <w:lang w:val="af-ZA"/>
        </w:rPr>
        <w:t xml:space="preserve"> 091-05-07-78</w:t>
      </w:r>
      <w:r w:rsidRPr="00084956">
        <w:rPr>
          <w:rFonts w:ascii="GHEA Grapalat" w:hAnsi="GHEA Grapalat" w:cs="Arial Armenian"/>
          <w:sz w:val="20"/>
          <w:lang w:val="af-ZA"/>
        </w:rPr>
        <w:t>։</w:t>
      </w:r>
    </w:p>
    <w:p w:rsidR="00084956" w:rsidRPr="00084956" w:rsidRDefault="00084956" w:rsidP="0008495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84956">
        <w:rPr>
          <w:rFonts w:ascii="GHEA Grapalat" w:hAnsi="GHEA Grapalat" w:cs="Sylfaen"/>
          <w:sz w:val="20"/>
          <w:lang w:val="af-ZA"/>
        </w:rPr>
        <w:t>Էլեկոտրանային փոստ՝</w:t>
      </w:r>
      <w:r w:rsidRPr="00084956">
        <w:rPr>
          <w:rFonts w:ascii="GHEA Grapalat" w:hAnsi="GHEA Grapalat"/>
          <w:sz w:val="20"/>
          <w:lang w:val="af-ZA"/>
        </w:rPr>
        <w:t xml:space="preserve"> </w:t>
      </w:r>
      <w:hyperlink r:id="rId4" w:history="1">
        <w:r w:rsidRPr="00084956">
          <w:rPr>
            <w:rStyle w:val="a7"/>
            <w:rFonts w:ascii="GHEA Grapalat" w:hAnsi="GHEA Grapalat"/>
            <w:sz w:val="20"/>
            <w:lang w:val="af-ZA"/>
          </w:rPr>
          <w:t>arsenavetis@mail.ru</w:t>
        </w:r>
      </w:hyperlink>
      <w:r w:rsidRPr="00084956">
        <w:rPr>
          <w:rFonts w:ascii="GHEA Grapalat" w:hAnsi="GHEA Grapalat" w:cs="Arial Armenian"/>
          <w:sz w:val="20"/>
          <w:lang w:val="af-ZA"/>
        </w:rPr>
        <w:t>։</w:t>
      </w:r>
    </w:p>
    <w:p w:rsidR="00084956" w:rsidRPr="00084956" w:rsidRDefault="00084956" w:rsidP="00084956">
      <w:pPr>
        <w:jc w:val="both"/>
        <w:rPr>
          <w:rFonts w:ascii="GHEA Grapalat" w:hAnsi="GHEA Grapalat" w:cs="Sylfaen"/>
          <w:sz w:val="20"/>
          <w:lang w:val="es-ES"/>
        </w:rPr>
      </w:pPr>
      <w:r w:rsidRPr="00084956">
        <w:rPr>
          <w:rFonts w:ascii="GHEA Grapalat" w:hAnsi="GHEA Grapalat" w:cs="Sylfaen"/>
          <w:sz w:val="20"/>
          <w:lang w:val="af-ZA"/>
        </w:rPr>
        <w:tab/>
      </w:r>
      <w:r w:rsidRPr="00084956">
        <w:rPr>
          <w:rFonts w:ascii="GHEA Grapalat" w:hAnsi="GHEA Grapalat" w:cs="Sylfaen"/>
          <w:b/>
          <w:i/>
          <w:sz w:val="20"/>
          <w:lang w:val="af-ZA"/>
        </w:rPr>
        <w:t>Պատվիրատու</w:t>
      </w:r>
      <w:r w:rsidRPr="00084956">
        <w:rPr>
          <w:rFonts w:ascii="GHEA Grapalat" w:hAnsi="GHEA Grapalat"/>
          <w:b/>
          <w:i/>
          <w:sz w:val="20"/>
          <w:lang w:val="af-ZA"/>
        </w:rPr>
        <w:t>`</w:t>
      </w:r>
      <w:r>
        <w:rPr>
          <w:rFonts w:ascii="GHEA Grapalat" w:hAnsi="GHEA Grapalat"/>
          <w:b/>
          <w:i/>
          <w:sz w:val="20"/>
          <w:lang w:val="ru-RU"/>
        </w:rPr>
        <w:t xml:space="preserve"> </w:t>
      </w:r>
      <w:proofErr w:type="spellStart"/>
      <w:r>
        <w:rPr>
          <w:rFonts w:ascii="GHEA Grapalat" w:hAnsi="GHEA Grapalat"/>
          <w:b/>
          <w:i/>
          <w:sz w:val="20"/>
        </w:rPr>
        <w:t>Սպիտակ</w:t>
      </w:r>
      <w:proofErr w:type="spellEnd"/>
      <w:r>
        <w:rPr>
          <w:rFonts w:ascii="GHEA Grapalat" w:hAnsi="GHEA Grapalat"/>
          <w:b/>
          <w:i/>
          <w:sz w:val="20"/>
        </w:rPr>
        <w:t xml:space="preserve"> </w:t>
      </w:r>
      <w:proofErr w:type="spellStart"/>
      <w:r>
        <w:rPr>
          <w:rFonts w:ascii="GHEA Grapalat" w:hAnsi="GHEA Grapalat"/>
          <w:b/>
          <w:i/>
          <w:sz w:val="20"/>
        </w:rPr>
        <w:t>համայնք</w:t>
      </w:r>
      <w:proofErr w:type="spellEnd"/>
    </w:p>
    <w:p w:rsidR="00587E4D" w:rsidRPr="00084956" w:rsidRDefault="00587E4D">
      <w:pPr>
        <w:rPr>
          <w:rFonts w:ascii="GHEA Grapalat" w:hAnsi="GHEA Grapalat"/>
          <w:lang w:val="af-ZA"/>
        </w:rPr>
      </w:pPr>
    </w:p>
    <w:sectPr w:rsidR="00587E4D" w:rsidRPr="00084956" w:rsidSect="00084956">
      <w:pgSz w:w="11906" w:h="16838"/>
      <w:pgMar w:top="0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960"/>
    <w:rsid w:val="00084956"/>
    <w:rsid w:val="002F6960"/>
    <w:rsid w:val="004E1142"/>
    <w:rsid w:val="00587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86FD58-EC83-4775-A954-57295687B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4956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unhideWhenUsed/>
    <w:qFormat/>
    <w:rsid w:val="00084956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84956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semiHidden/>
    <w:unhideWhenUsed/>
    <w:rsid w:val="00084956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semiHidden/>
    <w:rsid w:val="00084956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aliases w:val="Char Char Char Знак,Char Char Char Char Знак,Char Знак"/>
    <w:basedOn w:val="a0"/>
    <w:link w:val="a6"/>
    <w:semiHidden/>
    <w:locked/>
    <w:rsid w:val="00084956"/>
    <w:rPr>
      <w:rFonts w:ascii="Arial LatArm" w:hAnsi="Arial LatArm"/>
      <w:sz w:val="24"/>
      <w:lang w:val="en-US"/>
    </w:rPr>
  </w:style>
  <w:style w:type="paragraph" w:styleId="a6">
    <w:name w:val="Body Text Indent"/>
    <w:aliases w:val="Char Char Char,Char Char Char Char,Char"/>
    <w:basedOn w:val="a"/>
    <w:link w:val="a5"/>
    <w:semiHidden/>
    <w:unhideWhenUsed/>
    <w:rsid w:val="00084956"/>
    <w:pPr>
      <w:ind w:firstLine="720"/>
      <w:jc w:val="both"/>
    </w:pPr>
    <w:rPr>
      <w:rFonts w:ascii="Arial LatArm" w:eastAsiaTheme="minorHAnsi" w:hAnsi="Arial LatArm" w:cstheme="minorBidi"/>
      <w:szCs w:val="22"/>
      <w:lang w:eastAsia="en-US"/>
    </w:rPr>
  </w:style>
  <w:style w:type="character" w:customStyle="1" w:styleId="1">
    <w:name w:val="Основной текст с отступом Знак1"/>
    <w:basedOn w:val="a0"/>
    <w:uiPriority w:val="99"/>
    <w:semiHidden/>
    <w:rsid w:val="00084956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semiHidden/>
    <w:unhideWhenUsed/>
    <w:rsid w:val="00084956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semiHidden/>
    <w:rsid w:val="00084956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Hyperlink"/>
    <w:basedOn w:val="a0"/>
    <w:uiPriority w:val="99"/>
    <w:unhideWhenUsed/>
    <w:rsid w:val="0008495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50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rsenavetis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232</Words>
  <Characters>1328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ARSEN</dc:creator>
  <cp:keywords/>
  <dc:description/>
  <cp:lastModifiedBy>ARSEN</cp:lastModifiedBy>
  <cp:revision>3</cp:revision>
  <dcterms:created xsi:type="dcterms:W3CDTF">2018-01-09T05:36:00Z</dcterms:created>
  <dcterms:modified xsi:type="dcterms:W3CDTF">2018-01-09T05:46:00Z</dcterms:modified>
</cp:coreProperties>
</file>